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84" w:rsidRPr="003306AB" w:rsidRDefault="00A72B84" w:rsidP="00A72B84">
      <w:pPr>
        <w:widowControl/>
        <w:spacing w:before="100" w:beforeAutospacing="1" w:after="100" w:afterAutospacing="1"/>
        <w:outlineLvl w:val="1"/>
        <w:rPr>
          <w:rFonts w:eastAsia="新細明體" w:cstheme="minorHAnsi"/>
          <w:b/>
          <w:bCs/>
          <w:kern w:val="0"/>
          <w:szCs w:val="24"/>
        </w:rPr>
      </w:pPr>
      <w:r w:rsidRPr="003306AB">
        <w:rPr>
          <w:rFonts w:eastAsia="新細明體" w:cstheme="minorHAnsi"/>
          <w:b/>
          <w:bCs/>
          <w:kern w:val="0"/>
          <w:szCs w:val="24"/>
        </w:rPr>
        <w:t>活動內容</w:t>
      </w:r>
    </w:p>
    <w:tbl>
      <w:tblPr>
        <w:tblW w:w="1026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3543"/>
        <w:gridCol w:w="1560"/>
        <w:gridCol w:w="3543"/>
      </w:tblGrid>
      <w:tr w:rsidR="00A72B84" w:rsidRPr="003306AB" w:rsidTr="00A72B84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活動名稱</w:t>
            </w:r>
          </w:p>
        </w:tc>
        <w:tc>
          <w:tcPr>
            <w:tcW w:w="8601" w:type="dxa"/>
            <w:gridSpan w:val="3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最有力的陪跑</w:t>
            </w:r>
          </w:p>
        </w:tc>
      </w:tr>
      <w:tr w:rsidR="00A72B84" w:rsidRPr="003306AB" w:rsidTr="00A72B84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主辦單位</w:t>
            </w:r>
          </w:p>
        </w:tc>
        <w:tc>
          <w:tcPr>
            <w:tcW w:w="8601" w:type="dxa"/>
            <w:gridSpan w:val="3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台灣天主教安老院</w:t>
            </w:r>
          </w:p>
        </w:tc>
      </w:tr>
      <w:tr w:rsidR="00A72B84" w:rsidRPr="003306AB" w:rsidTr="00A72B84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主旨</w:t>
            </w:r>
          </w:p>
        </w:tc>
        <w:tc>
          <w:tcPr>
            <w:tcW w:w="8601" w:type="dxa"/>
            <w:gridSpan w:val="3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希望透過路跑活動籌募善款，讓台灣天主教安老院得以重建，並藉此喚起公眾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對孤依無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>靠長者所處困境的關注，同心伸出援手。</w:t>
            </w:r>
          </w:p>
        </w:tc>
      </w:tr>
      <w:tr w:rsidR="00A72B84" w:rsidRPr="003306AB" w:rsidTr="00A72B84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活動地點</w:t>
            </w:r>
          </w:p>
        </w:tc>
        <w:tc>
          <w:tcPr>
            <w:tcW w:w="3513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八里沿岸</w:t>
            </w:r>
          </w:p>
        </w:tc>
        <w:tc>
          <w:tcPr>
            <w:tcW w:w="1530" w:type="dxa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活動地址</w:t>
            </w:r>
          </w:p>
        </w:tc>
        <w:tc>
          <w:tcPr>
            <w:tcW w:w="3498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249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新北市八里區</w:t>
            </w:r>
          </w:p>
        </w:tc>
      </w:tr>
      <w:tr w:rsidR="00A72B84" w:rsidRPr="003306AB" w:rsidTr="00A72B84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活動日期</w:t>
            </w:r>
          </w:p>
        </w:tc>
        <w:tc>
          <w:tcPr>
            <w:tcW w:w="3513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2013/11/30 06:00</w:t>
            </w:r>
          </w:p>
        </w:tc>
        <w:tc>
          <w:tcPr>
            <w:tcW w:w="1530" w:type="dxa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報名時間</w:t>
            </w:r>
          </w:p>
        </w:tc>
        <w:tc>
          <w:tcPr>
            <w:tcW w:w="3498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08/16 ~ 10/15</w:t>
            </w:r>
          </w:p>
        </w:tc>
      </w:tr>
      <w:tr w:rsidR="00A72B84" w:rsidRPr="003306AB" w:rsidTr="00A72B84">
        <w:trPr>
          <w:tblCellSpacing w:w="15" w:type="dxa"/>
        </w:trPr>
        <w:tc>
          <w:tcPr>
            <w:tcW w:w="1570" w:type="dxa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集合地點</w:t>
            </w:r>
          </w:p>
        </w:tc>
        <w:tc>
          <w:tcPr>
            <w:tcW w:w="8601" w:type="dxa"/>
            <w:gridSpan w:val="3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新北市大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崁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>國小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   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地址：</w:t>
            </w:r>
            <w:r w:rsidRPr="003306AB">
              <w:rPr>
                <w:rFonts w:eastAsia="新細明體" w:cstheme="minorHAnsi"/>
                <w:kern w:val="0"/>
                <w:szCs w:val="24"/>
              </w:rPr>
              <w:t>24944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新北市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八里區忠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>八街</w:t>
            </w:r>
            <w:r w:rsidRPr="003306AB">
              <w:rPr>
                <w:rFonts w:eastAsia="新細明體" w:cstheme="minorHAnsi"/>
                <w:kern w:val="0"/>
                <w:szCs w:val="24"/>
              </w:rPr>
              <w:t>2</w:t>
            </w:r>
            <w:r w:rsidRPr="003306AB">
              <w:rPr>
                <w:rFonts w:eastAsia="新細明體" w:cstheme="minorHAnsi"/>
                <w:kern w:val="0"/>
                <w:szCs w:val="24"/>
              </w:rPr>
              <w:t>號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hyperlink r:id="rId8" w:tgtFrame="_blank" w:history="1">
              <w:r w:rsidRPr="003306AB">
                <w:rPr>
                  <w:rFonts w:eastAsia="新細明體" w:cstheme="minorHAnsi"/>
                  <w:color w:val="0000FF"/>
                  <w:kern w:val="0"/>
                  <w:szCs w:val="24"/>
                  <w:u w:val="single"/>
                </w:rPr>
                <w:t>位置連結</w:t>
              </w:r>
            </w:hyperlink>
            <w:r w:rsidRPr="003306AB">
              <w:rPr>
                <w:rFonts w:eastAsia="新細明體" w:cstheme="minorHAnsi"/>
                <w:kern w:val="0"/>
                <w:szCs w:val="24"/>
              </w:rPr>
              <w:t>)</w:t>
            </w:r>
          </w:p>
        </w:tc>
      </w:tr>
    </w:tbl>
    <w:p w:rsidR="00A72B84" w:rsidRPr="003306AB" w:rsidRDefault="00A72B84" w:rsidP="00A72B84">
      <w:pPr>
        <w:widowControl/>
        <w:spacing w:before="100" w:beforeAutospacing="1" w:after="100" w:afterAutospacing="1"/>
        <w:outlineLvl w:val="1"/>
        <w:rPr>
          <w:rFonts w:eastAsia="新細明體" w:cstheme="minorHAnsi"/>
          <w:b/>
          <w:bCs/>
          <w:kern w:val="0"/>
          <w:szCs w:val="24"/>
        </w:rPr>
      </w:pPr>
      <w:r w:rsidRPr="003306AB">
        <w:rPr>
          <w:rFonts w:eastAsia="新細明體" w:cstheme="minorHAnsi"/>
          <w:b/>
          <w:bCs/>
          <w:kern w:val="0"/>
          <w:szCs w:val="24"/>
        </w:rPr>
        <w:t>活動項目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6330"/>
        <w:gridCol w:w="1125"/>
      </w:tblGrid>
      <w:tr w:rsidR="00A72B84" w:rsidRPr="003306AB" w:rsidTr="00A72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b/>
                <w:bCs/>
                <w:kern w:val="0"/>
                <w:szCs w:val="24"/>
              </w:rPr>
            </w:pPr>
            <w:r w:rsidRPr="003306AB">
              <w:rPr>
                <w:rFonts w:eastAsia="新細明體" w:cstheme="minorHAnsi"/>
                <w:b/>
                <w:bCs/>
                <w:kern w:val="0"/>
                <w:szCs w:val="24"/>
              </w:rPr>
              <w:t>項目名稱</w:t>
            </w:r>
          </w:p>
        </w:tc>
        <w:tc>
          <w:tcPr>
            <w:tcW w:w="0" w:type="auto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b/>
                <w:bCs/>
                <w:kern w:val="0"/>
                <w:szCs w:val="24"/>
              </w:rPr>
            </w:pPr>
            <w:r w:rsidRPr="003306AB">
              <w:rPr>
                <w:rFonts w:eastAsia="新細明體" w:cstheme="minorHAnsi"/>
                <w:b/>
                <w:bCs/>
                <w:kern w:val="0"/>
                <w:szCs w:val="24"/>
              </w:rPr>
              <w:t>說明</w:t>
            </w:r>
          </w:p>
        </w:tc>
        <w:tc>
          <w:tcPr>
            <w:tcW w:w="0" w:type="auto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b/>
                <w:bCs/>
                <w:kern w:val="0"/>
                <w:szCs w:val="24"/>
              </w:rPr>
            </w:pPr>
            <w:r w:rsidRPr="003306AB">
              <w:rPr>
                <w:rFonts w:eastAsia="新細明體" w:cstheme="minorHAnsi"/>
                <w:b/>
                <w:bCs/>
                <w:kern w:val="0"/>
                <w:szCs w:val="24"/>
              </w:rPr>
              <w:t>費用</w:t>
            </w:r>
          </w:p>
        </w:tc>
      </w:tr>
      <w:tr w:rsidR="00A72B84" w:rsidRPr="003306AB" w:rsidTr="00A72B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 xml:space="preserve">21K 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半馬組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6300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參賽資格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凡是年滿</w:t>
            </w:r>
            <w:r w:rsidRPr="003306AB">
              <w:rPr>
                <w:rFonts w:eastAsia="新細明體" w:cstheme="minorHAnsi"/>
                <w:kern w:val="0"/>
                <w:szCs w:val="24"/>
              </w:rPr>
              <w:t>13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歲，身心健康對跑步有興趣者。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賽事里程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21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公里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報名限額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1000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人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計時方式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晶片計時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r w:rsidRPr="003306AB">
              <w:rPr>
                <w:rFonts w:eastAsia="新細明體" w:cstheme="minorHAnsi"/>
                <w:kern w:val="0"/>
                <w:szCs w:val="24"/>
              </w:rPr>
              <w:t>不須押金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)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活動獎勵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男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/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女前十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名完跑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>獎牌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活動贈品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紀念衣、保險、完賽證明</w:t>
            </w:r>
            <w:r w:rsidRPr="003306AB">
              <w:rPr>
                <w:rFonts w:eastAsia="新細明體" w:cstheme="minorHAnsi"/>
                <w:kern w:val="0"/>
                <w:szCs w:val="24"/>
              </w:rPr>
              <w:t>(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於限時內完成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 xml:space="preserve">1000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元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</w:tr>
      <w:tr w:rsidR="00A72B84" w:rsidRPr="003306AB" w:rsidTr="00A72B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 xml:space="preserve">10K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競賽組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6300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參賽資格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凡是年滿</w:t>
            </w:r>
            <w:r w:rsidRPr="003306AB">
              <w:rPr>
                <w:rFonts w:eastAsia="新細明體" w:cstheme="minorHAnsi"/>
                <w:kern w:val="0"/>
                <w:szCs w:val="24"/>
              </w:rPr>
              <w:t>13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歲，身心健康對跑步有興趣者。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賽事里程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10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公里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報名限額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500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人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計時方式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晶片計時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r w:rsidRPr="003306AB">
              <w:rPr>
                <w:rFonts w:eastAsia="新細明體" w:cstheme="minorHAnsi"/>
                <w:kern w:val="0"/>
                <w:szCs w:val="24"/>
              </w:rPr>
              <w:t>不須押金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)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活動獎勵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男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/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女前十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名完跑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>獎牌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活動贈品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紀念衣、保險、完賽證明</w:t>
            </w:r>
            <w:r w:rsidRPr="003306AB">
              <w:rPr>
                <w:rFonts w:eastAsia="新細明體" w:cstheme="minorHAnsi"/>
                <w:kern w:val="0"/>
                <w:szCs w:val="24"/>
              </w:rPr>
              <w:t>(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於限時內完成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 xml:space="preserve">800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元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</w:tr>
      <w:tr w:rsidR="00A72B84" w:rsidRPr="003306AB" w:rsidTr="00A72B84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 xml:space="preserve">3K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休閒組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6300" w:type="dxa"/>
            <w:vAlign w:val="center"/>
            <w:hideMark/>
          </w:tcPr>
          <w:p w:rsidR="00A72B84" w:rsidRPr="003306AB" w:rsidRDefault="00A72B84" w:rsidP="00A72B84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參賽資格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凡是年滿</w:t>
            </w:r>
            <w:r w:rsidRPr="003306AB">
              <w:rPr>
                <w:rFonts w:eastAsia="新細明體" w:cstheme="minorHAnsi"/>
                <w:kern w:val="0"/>
                <w:szCs w:val="24"/>
              </w:rPr>
              <w:t>13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歲，身心健康對跑步有興趣者。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賽事里程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3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公里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報名限額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500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人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計時方式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人工計時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br/>
              <w:t xml:space="preserve">»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活動贈品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: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紀念衣、保險、完賽證明</w:t>
            </w:r>
            <w:r w:rsidRPr="003306AB">
              <w:rPr>
                <w:rFonts w:eastAsia="新細明體" w:cstheme="minorHAnsi"/>
                <w:kern w:val="0"/>
                <w:szCs w:val="24"/>
              </w:rPr>
              <w:t>(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於限時內完成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A72B84" w:rsidRPr="003306AB" w:rsidRDefault="00A72B84" w:rsidP="00A72B84">
            <w:pPr>
              <w:widowControl/>
              <w:jc w:val="center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 xml:space="preserve">600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元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</w:tc>
      </w:tr>
    </w:tbl>
    <w:p w:rsidR="00A72B84" w:rsidRPr="003306AB" w:rsidRDefault="00A72B84" w:rsidP="00A72B84">
      <w:pPr>
        <w:widowControl/>
        <w:spacing w:before="100" w:beforeAutospacing="1" w:after="100" w:afterAutospacing="1"/>
        <w:outlineLvl w:val="1"/>
        <w:rPr>
          <w:rFonts w:eastAsia="新細明體" w:cstheme="minorHAnsi"/>
          <w:b/>
          <w:bCs/>
          <w:kern w:val="0"/>
          <w:szCs w:val="24"/>
        </w:rPr>
      </w:pPr>
    </w:p>
    <w:p w:rsidR="00A72B84" w:rsidRPr="003306AB" w:rsidRDefault="00A72B84" w:rsidP="00A72B84">
      <w:pPr>
        <w:widowControl/>
        <w:spacing w:before="100" w:beforeAutospacing="1" w:after="100" w:afterAutospacing="1"/>
        <w:outlineLvl w:val="1"/>
        <w:rPr>
          <w:rFonts w:eastAsia="新細明體" w:cstheme="minorHAnsi"/>
          <w:b/>
          <w:bCs/>
          <w:kern w:val="0"/>
          <w:szCs w:val="24"/>
        </w:rPr>
      </w:pPr>
    </w:p>
    <w:p w:rsidR="00A72B84" w:rsidRPr="003306AB" w:rsidRDefault="00A72B84" w:rsidP="00A72B84">
      <w:pPr>
        <w:widowControl/>
        <w:spacing w:before="100" w:beforeAutospacing="1" w:after="100" w:afterAutospacing="1"/>
        <w:outlineLvl w:val="1"/>
        <w:rPr>
          <w:rFonts w:eastAsia="新細明體" w:cstheme="minorHAnsi"/>
          <w:b/>
          <w:bCs/>
          <w:kern w:val="0"/>
          <w:szCs w:val="24"/>
        </w:rPr>
      </w:pPr>
    </w:p>
    <w:p w:rsidR="00A72B84" w:rsidRPr="003306AB" w:rsidRDefault="00A72B84" w:rsidP="00A72B84">
      <w:pPr>
        <w:widowControl/>
        <w:spacing w:before="100" w:beforeAutospacing="1" w:after="100" w:afterAutospacing="1"/>
        <w:outlineLvl w:val="1"/>
        <w:rPr>
          <w:rFonts w:eastAsia="新細明體" w:cstheme="minorHAnsi"/>
          <w:b/>
          <w:bCs/>
          <w:kern w:val="0"/>
          <w:szCs w:val="24"/>
        </w:rPr>
      </w:pPr>
    </w:p>
    <w:p w:rsidR="00A72B84" w:rsidRPr="003306AB" w:rsidRDefault="00A72B84" w:rsidP="00A72B84">
      <w:pPr>
        <w:widowControl/>
        <w:spacing w:before="100" w:beforeAutospacing="1" w:after="100" w:afterAutospacing="1"/>
        <w:outlineLvl w:val="1"/>
        <w:rPr>
          <w:rFonts w:eastAsia="新細明體" w:cstheme="minorHAnsi"/>
          <w:b/>
          <w:bCs/>
          <w:kern w:val="0"/>
          <w:szCs w:val="24"/>
        </w:rPr>
      </w:pPr>
    </w:p>
    <w:p w:rsidR="00A72B84" w:rsidRPr="003306AB" w:rsidRDefault="00A72B84" w:rsidP="00A72B84">
      <w:pPr>
        <w:widowControl/>
        <w:spacing w:before="100" w:beforeAutospacing="1" w:after="100" w:afterAutospacing="1"/>
        <w:outlineLvl w:val="1"/>
        <w:rPr>
          <w:rFonts w:eastAsia="新細明體" w:cstheme="minorHAnsi"/>
          <w:b/>
          <w:bCs/>
          <w:kern w:val="0"/>
          <w:szCs w:val="24"/>
        </w:rPr>
      </w:pPr>
      <w:r w:rsidRPr="003306AB">
        <w:rPr>
          <w:rFonts w:eastAsia="新細明體" w:cstheme="minorHAnsi"/>
          <w:b/>
          <w:bCs/>
          <w:kern w:val="0"/>
          <w:szCs w:val="24"/>
        </w:rPr>
        <w:lastRenderedPageBreak/>
        <w:t>參加者注意事項</w:t>
      </w: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A72B84" w:rsidRPr="003306AB" w:rsidTr="00A72B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2B84" w:rsidRPr="003306AB" w:rsidRDefault="00A72B84" w:rsidP="00A72B84">
            <w:pPr>
              <w:widowControl/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一、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報名方式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一律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採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>網路報名</w:t>
            </w:r>
          </w:p>
          <w:p w:rsidR="00A72B84" w:rsidRPr="003306AB" w:rsidRDefault="00A72B84" w:rsidP="00A72B84">
            <w:pPr>
              <w:widowControl/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二、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注意事項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每人報名僅限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一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>項目一組別，不得重覆報名。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請審慎填寫報名資料，若因性別或年齡填寫錯誤導致分組錯誤不計成績者，不得要求退費。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凡完成報名手續者不得要求更改比賽項目及要求退費。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手續不全、報名費繳交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不足均以未完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>成報名手續處理。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請參考尺寸表建議慎選衣服尺寸，未選填衣服尺寸者，大會一律以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L </w:t>
            </w:r>
            <w:r w:rsidRPr="003306AB">
              <w:rPr>
                <w:rFonts w:eastAsia="新細明體" w:cstheme="minorHAnsi"/>
                <w:kern w:val="0"/>
                <w:szCs w:val="24"/>
              </w:rPr>
              <w:t>尺寸發給，事後不得要求更換衣服尺寸。若有不便之處請多包涵。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本活動將以完成網路報名手續之順序為依據、額滿截止。屆時</w:t>
            </w:r>
            <w:proofErr w:type="gramStart"/>
            <w:r w:rsidRPr="003306AB">
              <w:rPr>
                <w:rFonts w:eastAsia="新細明體" w:cstheme="minorHAnsi"/>
                <w:kern w:val="0"/>
                <w:szCs w:val="24"/>
              </w:rPr>
              <w:t>活動官網將</w:t>
            </w:r>
            <w:proofErr w:type="gramEnd"/>
            <w:r w:rsidRPr="003306AB">
              <w:rPr>
                <w:rFonts w:eastAsia="新細明體" w:cstheme="minorHAnsi"/>
                <w:kern w:val="0"/>
                <w:szCs w:val="24"/>
              </w:rPr>
              <w:t>同步公告報名截止。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為安全考量，</w:t>
            </w:r>
            <w:r w:rsidRPr="003306AB">
              <w:rPr>
                <w:rFonts w:eastAsia="新細明體" w:cstheme="minorHAnsi"/>
                <w:kern w:val="0"/>
                <w:szCs w:val="24"/>
              </w:rPr>
              <w:t>13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歲以下參賽者需由家長陪同團體報名，</w:t>
            </w:r>
            <w:r w:rsidRPr="003306AB">
              <w:rPr>
                <w:rFonts w:eastAsia="新細明體" w:cstheme="minorHAnsi"/>
                <w:kern w:val="0"/>
                <w:szCs w:val="24"/>
              </w:rPr>
              <w:t>13~16</w:t>
            </w:r>
            <w:r w:rsidRPr="003306AB">
              <w:rPr>
                <w:rFonts w:eastAsia="新細明體" w:cstheme="minorHAnsi"/>
                <w:kern w:val="0"/>
                <w:szCs w:val="24"/>
              </w:rPr>
              <w:t>歲未有家長陪同之參賽者，需經家長同意並簽署家長同意書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 (</w:t>
            </w:r>
            <w:hyperlink r:id="rId9" w:history="1">
              <w:r w:rsidRPr="003306AB">
                <w:rPr>
                  <w:rFonts w:eastAsia="新細明體" w:cstheme="minorHAnsi"/>
                  <w:color w:val="0000FF"/>
                  <w:kern w:val="0"/>
                  <w:szCs w:val="24"/>
                  <w:u w:val="single"/>
                </w:rPr>
                <w:t>家長同意書下載</w:t>
              </w:r>
            </w:hyperlink>
            <w:r w:rsidRPr="003306AB">
              <w:rPr>
                <w:rFonts w:eastAsia="新細明體" w:cstheme="minorHAnsi"/>
                <w:kern w:val="0"/>
                <w:szCs w:val="24"/>
              </w:rPr>
              <w:t>)</w:t>
            </w:r>
            <w:r w:rsidRPr="003306AB">
              <w:rPr>
                <w:rFonts w:eastAsia="新細明體" w:cstheme="minorHAnsi"/>
                <w:kern w:val="0"/>
                <w:szCs w:val="24"/>
              </w:rPr>
              <w:t>。不便之處，敬請見諒</w:t>
            </w:r>
            <w:r w:rsidRPr="003306AB">
              <w:rPr>
                <w:rFonts w:eastAsia="新細明體" w:cstheme="minorHAnsi"/>
                <w:kern w:val="0"/>
                <w:szCs w:val="24"/>
              </w:rPr>
              <w:t xml:space="preserve">! 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主辦單位將按照個人資料保護法妥善處理參賽者個人資料，報名參賽者同意所提供之資訊由主辦單位於活動中無償使用。</w:t>
            </w:r>
          </w:p>
          <w:p w:rsidR="00A72B84" w:rsidRPr="003306AB" w:rsidRDefault="00A72B84" w:rsidP="00A72B84">
            <w:pPr>
              <w:widowControl/>
              <w:numPr>
                <w:ilvl w:val="0"/>
                <w:numId w:val="2"/>
              </w:numPr>
              <w:spacing w:line="400" w:lineRule="exact"/>
              <w:rPr>
                <w:rFonts w:eastAsia="新細明體" w:cstheme="minorHAnsi"/>
                <w:kern w:val="0"/>
                <w:szCs w:val="24"/>
              </w:rPr>
            </w:pPr>
            <w:r w:rsidRPr="003306AB">
              <w:rPr>
                <w:rFonts w:eastAsia="新細明體" w:cstheme="minorHAnsi"/>
                <w:kern w:val="0"/>
                <w:szCs w:val="24"/>
              </w:rPr>
              <w:t>本活動規章如有未盡事宜得由主辦單位修訂公佈之，請隨時留意活動官方網站資訊。</w:t>
            </w:r>
          </w:p>
        </w:tc>
      </w:tr>
    </w:tbl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</w:pPr>
    </w:p>
    <w:p w:rsidR="00A72B84" w:rsidRPr="003306AB" w:rsidRDefault="00A72B84" w:rsidP="00A72B84">
      <w:pPr>
        <w:rPr>
          <w:rFonts w:cstheme="minorHAnsi"/>
          <w:szCs w:val="24"/>
        </w:rPr>
        <w:sectPr w:rsidR="00A72B84" w:rsidRPr="003306AB" w:rsidSect="00A72B84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A72B84" w:rsidRPr="003306AB" w:rsidRDefault="00A72B84" w:rsidP="00A72B84">
      <w:pPr>
        <w:rPr>
          <w:rFonts w:cstheme="minorHAnsi"/>
          <w:szCs w:val="24"/>
        </w:rPr>
      </w:pPr>
      <w:r w:rsidRPr="003306AB">
        <w:rPr>
          <w:rFonts w:cstheme="minorHAnsi"/>
          <w:szCs w:val="24"/>
        </w:rPr>
        <w:lastRenderedPageBreak/>
        <w:t>活動報名表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50"/>
        <w:gridCol w:w="1701"/>
        <w:gridCol w:w="1701"/>
        <w:gridCol w:w="1701"/>
        <w:gridCol w:w="1560"/>
        <w:gridCol w:w="2268"/>
        <w:gridCol w:w="1701"/>
        <w:gridCol w:w="2835"/>
      </w:tblGrid>
      <w:tr w:rsidR="00A72B84" w:rsidRPr="003306AB" w:rsidTr="00A72B84">
        <w:tc>
          <w:tcPr>
            <w:tcW w:w="1418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身份證字號</w:t>
            </w:r>
          </w:p>
        </w:tc>
        <w:tc>
          <w:tcPr>
            <w:tcW w:w="1701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市內電話</w:t>
            </w:r>
            <w:r w:rsidRPr="003306AB">
              <w:rPr>
                <w:rFonts w:cstheme="minorHAnsi"/>
                <w:szCs w:val="24"/>
              </w:rPr>
              <w:t>-</w:t>
            </w:r>
            <w:r w:rsidRPr="003306AB">
              <w:rPr>
                <w:rFonts w:cstheme="minorHAnsi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市內電話</w:t>
            </w:r>
            <w:r w:rsidRPr="003306AB">
              <w:rPr>
                <w:rFonts w:cstheme="minorHAnsi"/>
                <w:szCs w:val="24"/>
              </w:rPr>
              <w:t>-</w:t>
            </w:r>
            <w:r w:rsidRPr="003306AB">
              <w:rPr>
                <w:rFonts w:cstheme="minorHAnsi"/>
                <w:szCs w:val="24"/>
              </w:rPr>
              <w:t>夜</w:t>
            </w:r>
          </w:p>
        </w:tc>
        <w:tc>
          <w:tcPr>
            <w:tcW w:w="2268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電子郵件</w:t>
            </w:r>
          </w:p>
        </w:tc>
        <w:tc>
          <w:tcPr>
            <w:tcW w:w="1701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手機號碼</w:t>
            </w:r>
          </w:p>
        </w:tc>
        <w:tc>
          <w:tcPr>
            <w:tcW w:w="2835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通訊地址</w:t>
            </w:r>
          </w:p>
        </w:tc>
      </w:tr>
      <w:tr w:rsidR="00A72B84" w:rsidRPr="003306AB" w:rsidTr="00A72B84">
        <w:tc>
          <w:tcPr>
            <w:tcW w:w="1418" w:type="dxa"/>
          </w:tcPr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</w:p>
        </w:tc>
        <w:tc>
          <w:tcPr>
            <w:tcW w:w="850" w:type="dxa"/>
          </w:tcPr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/   /</w:t>
            </w:r>
          </w:p>
        </w:tc>
        <w:tc>
          <w:tcPr>
            <w:tcW w:w="1701" w:type="dxa"/>
          </w:tcPr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</w:p>
        </w:tc>
        <w:tc>
          <w:tcPr>
            <w:tcW w:w="1560" w:type="dxa"/>
          </w:tcPr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</w:p>
        </w:tc>
        <w:tc>
          <w:tcPr>
            <w:tcW w:w="2268" w:type="dxa"/>
          </w:tcPr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</w:p>
        </w:tc>
        <w:tc>
          <w:tcPr>
            <w:tcW w:w="2835" w:type="dxa"/>
          </w:tcPr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</w:p>
        </w:tc>
      </w:tr>
      <w:tr w:rsidR="00A72B84" w:rsidRPr="003306AB" w:rsidTr="00387C87">
        <w:tc>
          <w:tcPr>
            <w:tcW w:w="1418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報名項目</w:t>
            </w:r>
          </w:p>
        </w:tc>
        <w:tc>
          <w:tcPr>
            <w:tcW w:w="5953" w:type="dxa"/>
            <w:gridSpan w:val="4"/>
          </w:tcPr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  <w:r w:rsidRPr="003306AB">
              <w:rPr>
                <w:rFonts w:eastAsia="新細明體" w:cstheme="minorHAnsi"/>
                <w:szCs w:val="24"/>
              </w:rPr>
              <w:t>□</w:t>
            </w:r>
            <w:r w:rsidRPr="003306AB">
              <w:rPr>
                <w:rFonts w:cstheme="minorHAnsi"/>
                <w:szCs w:val="24"/>
              </w:rPr>
              <w:t>21K</w:t>
            </w:r>
            <w:proofErr w:type="gramStart"/>
            <w:r w:rsidRPr="003306AB">
              <w:rPr>
                <w:rFonts w:cstheme="minorHAnsi"/>
                <w:szCs w:val="24"/>
              </w:rPr>
              <w:t>半馬組</w:t>
            </w:r>
            <w:proofErr w:type="gramEnd"/>
            <w:r w:rsidRPr="003306AB">
              <w:rPr>
                <w:rFonts w:cstheme="minorHAnsi"/>
                <w:szCs w:val="24"/>
              </w:rPr>
              <w:t>（</w:t>
            </w:r>
            <w:r w:rsidRPr="003306AB">
              <w:rPr>
                <w:rFonts w:cstheme="minorHAnsi"/>
                <w:szCs w:val="24"/>
              </w:rPr>
              <w:t>1000</w:t>
            </w:r>
            <w:r w:rsidRPr="003306AB">
              <w:rPr>
                <w:rFonts w:cstheme="minorHAnsi"/>
                <w:szCs w:val="24"/>
              </w:rPr>
              <w:t>元）</w:t>
            </w:r>
            <w:r w:rsidRPr="003306AB">
              <w:rPr>
                <w:rFonts w:cstheme="minorHAnsi"/>
                <w:szCs w:val="24"/>
              </w:rPr>
              <w:t xml:space="preserve">  </w:t>
            </w:r>
            <w:r w:rsidRPr="003306AB">
              <w:rPr>
                <w:rFonts w:eastAsia="新細明體" w:cstheme="minorHAnsi"/>
                <w:szCs w:val="24"/>
              </w:rPr>
              <w:t>□</w:t>
            </w:r>
            <w:r w:rsidR="003306AB" w:rsidRPr="003306AB">
              <w:rPr>
                <w:rFonts w:cstheme="minorHAnsi"/>
                <w:szCs w:val="24"/>
              </w:rPr>
              <w:t>10K</w:t>
            </w:r>
            <w:r w:rsidR="003306AB" w:rsidRPr="003306AB">
              <w:rPr>
                <w:rFonts w:cstheme="minorHAnsi"/>
                <w:szCs w:val="24"/>
              </w:rPr>
              <w:t>競賽組（</w:t>
            </w:r>
            <w:r w:rsidR="003306AB" w:rsidRPr="003306AB">
              <w:rPr>
                <w:rFonts w:cstheme="minorHAnsi"/>
                <w:szCs w:val="24"/>
              </w:rPr>
              <w:t>800</w:t>
            </w:r>
            <w:r w:rsidR="003306AB" w:rsidRPr="003306AB">
              <w:rPr>
                <w:rFonts w:cstheme="minorHAnsi"/>
                <w:szCs w:val="24"/>
              </w:rPr>
              <w:t>元）</w:t>
            </w:r>
          </w:p>
          <w:p w:rsidR="00A72B84" w:rsidRPr="003306AB" w:rsidRDefault="00A72B84" w:rsidP="00A72B84">
            <w:pPr>
              <w:rPr>
                <w:rFonts w:cstheme="minorHAnsi"/>
                <w:szCs w:val="24"/>
              </w:rPr>
            </w:pPr>
            <w:r w:rsidRPr="003306AB">
              <w:rPr>
                <w:rFonts w:eastAsia="新細明體" w:cstheme="minorHAnsi"/>
                <w:szCs w:val="24"/>
              </w:rPr>
              <w:t xml:space="preserve">□ </w:t>
            </w:r>
            <w:r w:rsidR="003306AB" w:rsidRPr="003306AB">
              <w:rPr>
                <w:rFonts w:eastAsia="新細明體" w:cstheme="minorHAnsi"/>
                <w:szCs w:val="24"/>
              </w:rPr>
              <w:t>3K</w:t>
            </w:r>
            <w:r w:rsidR="003306AB" w:rsidRPr="003306AB">
              <w:rPr>
                <w:rFonts w:eastAsia="新細明體" w:cstheme="minorHAnsi"/>
                <w:szCs w:val="24"/>
              </w:rPr>
              <w:t>休閒組（</w:t>
            </w:r>
            <w:r w:rsidR="003306AB" w:rsidRPr="003306AB">
              <w:rPr>
                <w:rFonts w:eastAsia="新細明體" w:cstheme="minorHAnsi"/>
                <w:szCs w:val="24"/>
              </w:rPr>
              <w:t>600</w:t>
            </w:r>
            <w:r w:rsidR="003306AB" w:rsidRPr="003306AB">
              <w:rPr>
                <w:rFonts w:eastAsia="新細明體" w:cstheme="minorHAnsi"/>
                <w:szCs w:val="24"/>
              </w:rPr>
              <w:t>元）</w:t>
            </w:r>
          </w:p>
        </w:tc>
        <w:tc>
          <w:tcPr>
            <w:tcW w:w="1560" w:type="dxa"/>
            <w:vAlign w:val="center"/>
          </w:tcPr>
          <w:p w:rsidR="00A72B84" w:rsidRPr="003306AB" w:rsidRDefault="00A72B84" w:rsidP="00A72B84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衣服尺寸</w:t>
            </w:r>
          </w:p>
        </w:tc>
        <w:tc>
          <w:tcPr>
            <w:tcW w:w="6804" w:type="dxa"/>
            <w:gridSpan w:val="3"/>
            <w:vAlign w:val="center"/>
          </w:tcPr>
          <w:p w:rsidR="00A72B84" w:rsidRPr="003306AB" w:rsidRDefault="00A72B84" w:rsidP="00387C87">
            <w:pPr>
              <w:jc w:val="both"/>
              <w:rPr>
                <w:rFonts w:cstheme="minorHAnsi"/>
                <w:szCs w:val="24"/>
              </w:rPr>
            </w:pPr>
            <w:r w:rsidRPr="003306AB">
              <w:rPr>
                <w:rFonts w:eastAsia="新細明體" w:cstheme="minorHAnsi"/>
                <w:szCs w:val="24"/>
              </w:rPr>
              <w:t>□</w:t>
            </w:r>
            <w:r w:rsidRPr="003306AB">
              <w:rPr>
                <w:rFonts w:cstheme="minorHAnsi"/>
                <w:szCs w:val="24"/>
              </w:rPr>
              <w:t xml:space="preserve">S   </w:t>
            </w:r>
            <w:r w:rsidRPr="003306AB">
              <w:rPr>
                <w:rFonts w:eastAsia="新細明體" w:cstheme="minorHAnsi"/>
                <w:szCs w:val="24"/>
              </w:rPr>
              <w:t>□M   □L   □XL</w:t>
            </w:r>
          </w:p>
        </w:tc>
      </w:tr>
    </w:tbl>
    <w:p w:rsidR="00A72B84" w:rsidRPr="003306AB" w:rsidRDefault="00A72B84" w:rsidP="00A72B84">
      <w:pPr>
        <w:rPr>
          <w:rFonts w:cstheme="minorHAnsi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50"/>
        <w:gridCol w:w="1701"/>
        <w:gridCol w:w="1701"/>
        <w:gridCol w:w="1701"/>
        <w:gridCol w:w="1560"/>
        <w:gridCol w:w="2268"/>
        <w:gridCol w:w="1701"/>
        <w:gridCol w:w="2835"/>
      </w:tblGrid>
      <w:tr w:rsidR="00387C87" w:rsidRPr="003306AB" w:rsidTr="00D962C5">
        <w:tc>
          <w:tcPr>
            <w:tcW w:w="1418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身份證字號</w:t>
            </w: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市內電話</w:t>
            </w:r>
            <w:r w:rsidRPr="003306AB">
              <w:rPr>
                <w:rFonts w:cstheme="minorHAnsi"/>
                <w:szCs w:val="24"/>
              </w:rPr>
              <w:t>-</w:t>
            </w:r>
            <w:r w:rsidRPr="003306AB">
              <w:rPr>
                <w:rFonts w:cstheme="minorHAnsi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市內電話</w:t>
            </w:r>
            <w:r w:rsidRPr="003306AB">
              <w:rPr>
                <w:rFonts w:cstheme="minorHAnsi"/>
                <w:szCs w:val="24"/>
              </w:rPr>
              <w:t>-</w:t>
            </w:r>
            <w:r w:rsidRPr="003306AB">
              <w:rPr>
                <w:rFonts w:cstheme="minorHAnsi"/>
                <w:szCs w:val="24"/>
              </w:rPr>
              <w:t>夜</w:t>
            </w:r>
          </w:p>
        </w:tc>
        <w:tc>
          <w:tcPr>
            <w:tcW w:w="2268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電子郵件</w:t>
            </w: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手機號碼</w:t>
            </w:r>
          </w:p>
        </w:tc>
        <w:tc>
          <w:tcPr>
            <w:tcW w:w="2835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通訊地址</w:t>
            </w:r>
          </w:p>
        </w:tc>
      </w:tr>
      <w:tr w:rsidR="00387C87" w:rsidRPr="003306AB" w:rsidTr="00D962C5">
        <w:tc>
          <w:tcPr>
            <w:tcW w:w="1418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850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/   /</w:t>
            </w:r>
          </w:p>
        </w:tc>
        <w:tc>
          <w:tcPr>
            <w:tcW w:w="1701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1560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2268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2835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</w:tr>
      <w:tr w:rsidR="00387C87" w:rsidRPr="003306AB" w:rsidTr="00D962C5">
        <w:tc>
          <w:tcPr>
            <w:tcW w:w="1418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報名項目</w:t>
            </w:r>
          </w:p>
        </w:tc>
        <w:tc>
          <w:tcPr>
            <w:tcW w:w="5953" w:type="dxa"/>
            <w:gridSpan w:val="4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  <w:r w:rsidRPr="003306AB">
              <w:rPr>
                <w:rFonts w:eastAsia="新細明體" w:cstheme="minorHAnsi"/>
                <w:szCs w:val="24"/>
              </w:rPr>
              <w:t>□</w:t>
            </w:r>
            <w:r w:rsidRPr="003306AB">
              <w:rPr>
                <w:rFonts w:cstheme="minorHAnsi"/>
                <w:szCs w:val="24"/>
              </w:rPr>
              <w:t>21K</w:t>
            </w:r>
            <w:proofErr w:type="gramStart"/>
            <w:r w:rsidRPr="003306AB">
              <w:rPr>
                <w:rFonts w:cstheme="minorHAnsi"/>
                <w:szCs w:val="24"/>
              </w:rPr>
              <w:t>半馬組</w:t>
            </w:r>
            <w:proofErr w:type="gramEnd"/>
            <w:r w:rsidRPr="003306AB">
              <w:rPr>
                <w:rFonts w:cstheme="minorHAnsi"/>
                <w:szCs w:val="24"/>
              </w:rPr>
              <w:t>（</w:t>
            </w:r>
            <w:r w:rsidRPr="003306AB">
              <w:rPr>
                <w:rFonts w:cstheme="minorHAnsi"/>
                <w:szCs w:val="24"/>
              </w:rPr>
              <w:t>1000</w:t>
            </w:r>
            <w:r w:rsidRPr="003306AB">
              <w:rPr>
                <w:rFonts w:cstheme="minorHAnsi"/>
                <w:szCs w:val="24"/>
              </w:rPr>
              <w:t>元）</w:t>
            </w:r>
            <w:r w:rsidRPr="003306AB">
              <w:rPr>
                <w:rFonts w:cstheme="minorHAnsi"/>
                <w:szCs w:val="24"/>
              </w:rPr>
              <w:t xml:space="preserve">  </w:t>
            </w:r>
            <w:r w:rsidRPr="003306AB">
              <w:rPr>
                <w:rFonts w:eastAsia="新細明體" w:cstheme="minorHAnsi"/>
                <w:szCs w:val="24"/>
              </w:rPr>
              <w:t>□</w:t>
            </w:r>
            <w:r w:rsidR="003306AB" w:rsidRPr="003306AB">
              <w:rPr>
                <w:rFonts w:cstheme="minorHAnsi"/>
                <w:szCs w:val="24"/>
              </w:rPr>
              <w:t>10K</w:t>
            </w:r>
            <w:r w:rsidR="003306AB" w:rsidRPr="003306AB">
              <w:rPr>
                <w:rFonts w:cstheme="minorHAnsi"/>
                <w:szCs w:val="24"/>
              </w:rPr>
              <w:t>競賽組（</w:t>
            </w:r>
            <w:r w:rsidR="003306AB" w:rsidRPr="003306AB">
              <w:rPr>
                <w:rFonts w:cstheme="minorHAnsi"/>
                <w:szCs w:val="24"/>
              </w:rPr>
              <w:t>800</w:t>
            </w:r>
            <w:r w:rsidR="003306AB" w:rsidRPr="003306AB">
              <w:rPr>
                <w:rFonts w:cstheme="minorHAnsi"/>
                <w:szCs w:val="24"/>
              </w:rPr>
              <w:t>元）</w:t>
            </w:r>
          </w:p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  <w:r w:rsidRPr="003306AB">
              <w:rPr>
                <w:rFonts w:eastAsia="新細明體" w:cstheme="minorHAnsi"/>
                <w:szCs w:val="24"/>
              </w:rPr>
              <w:t xml:space="preserve">□ </w:t>
            </w:r>
            <w:r w:rsidR="003306AB" w:rsidRPr="003306AB">
              <w:rPr>
                <w:rFonts w:eastAsia="新細明體" w:cstheme="minorHAnsi"/>
                <w:szCs w:val="24"/>
              </w:rPr>
              <w:t>3K</w:t>
            </w:r>
            <w:r w:rsidR="003306AB" w:rsidRPr="003306AB">
              <w:rPr>
                <w:rFonts w:eastAsia="新細明體" w:cstheme="minorHAnsi"/>
                <w:szCs w:val="24"/>
              </w:rPr>
              <w:t>休閒組（</w:t>
            </w:r>
            <w:r w:rsidR="003306AB" w:rsidRPr="003306AB">
              <w:rPr>
                <w:rFonts w:eastAsia="新細明體" w:cstheme="minorHAnsi"/>
                <w:szCs w:val="24"/>
              </w:rPr>
              <w:t>600</w:t>
            </w:r>
            <w:r w:rsidR="003306AB" w:rsidRPr="003306AB">
              <w:rPr>
                <w:rFonts w:eastAsia="新細明體" w:cstheme="minorHAnsi"/>
                <w:szCs w:val="24"/>
              </w:rPr>
              <w:t>元）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衣服尺寸</w:t>
            </w:r>
          </w:p>
        </w:tc>
        <w:tc>
          <w:tcPr>
            <w:tcW w:w="6804" w:type="dxa"/>
            <w:gridSpan w:val="3"/>
            <w:vAlign w:val="center"/>
          </w:tcPr>
          <w:p w:rsidR="00387C87" w:rsidRPr="003306AB" w:rsidRDefault="00387C87" w:rsidP="00D962C5">
            <w:pPr>
              <w:jc w:val="both"/>
              <w:rPr>
                <w:rFonts w:cstheme="minorHAnsi"/>
                <w:szCs w:val="24"/>
              </w:rPr>
            </w:pPr>
            <w:r w:rsidRPr="003306AB">
              <w:rPr>
                <w:rFonts w:eastAsia="新細明體" w:cstheme="minorHAnsi"/>
                <w:szCs w:val="24"/>
              </w:rPr>
              <w:t>□</w:t>
            </w:r>
            <w:r w:rsidRPr="003306AB">
              <w:rPr>
                <w:rFonts w:cstheme="minorHAnsi"/>
                <w:szCs w:val="24"/>
              </w:rPr>
              <w:t xml:space="preserve">S   </w:t>
            </w:r>
            <w:r w:rsidRPr="003306AB">
              <w:rPr>
                <w:rFonts w:eastAsia="新細明體" w:cstheme="minorHAnsi"/>
                <w:szCs w:val="24"/>
              </w:rPr>
              <w:t>□M   □L   □XL</w:t>
            </w:r>
          </w:p>
        </w:tc>
      </w:tr>
    </w:tbl>
    <w:p w:rsidR="00387C87" w:rsidRPr="003306AB" w:rsidRDefault="00387C87" w:rsidP="00A72B84">
      <w:pPr>
        <w:rPr>
          <w:rFonts w:cstheme="minorHAnsi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50"/>
        <w:gridCol w:w="1701"/>
        <w:gridCol w:w="1701"/>
        <w:gridCol w:w="1701"/>
        <w:gridCol w:w="1560"/>
        <w:gridCol w:w="2268"/>
        <w:gridCol w:w="1701"/>
        <w:gridCol w:w="2835"/>
      </w:tblGrid>
      <w:tr w:rsidR="00387C87" w:rsidRPr="003306AB" w:rsidTr="00D962C5">
        <w:tc>
          <w:tcPr>
            <w:tcW w:w="1418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性別</w:t>
            </w: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身份證字號</w:t>
            </w: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市內電話</w:t>
            </w:r>
            <w:r w:rsidRPr="003306AB">
              <w:rPr>
                <w:rFonts w:cstheme="minorHAnsi"/>
                <w:szCs w:val="24"/>
              </w:rPr>
              <w:t>-</w:t>
            </w:r>
            <w:r w:rsidRPr="003306AB">
              <w:rPr>
                <w:rFonts w:cstheme="minorHAnsi"/>
                <w:szCs w:val="24"/>
              </w:rPr>
              <w:t>日</w:t>
            </w:r>
          </w:p>
        </w:tc>
        <w:tc>
          <w:tcPr>
            <w:tcW w:w="1560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市內電話</w:t>
            </w:r>
            <w:r w:rsidRPr="003306AB">
              <w:rPr>
                <w:rFonts w:cstheme="minorHAnsi"/>
                <w:szCs w:val="24"/>
              </w:rPr>
              <w:t>-</w:t>
            </w:r>
            <w:r w:rsidRPr="003306AB">
              <w:rPr>
                <w:rFonts w:cstheme="minorHAnsi"/>
                <w:szCs w:val="24"/>
              </w:rPr>
              <w:t>夜</w:t>
            </w:r>
          </w:p>
        </w:tc>
        <w:tc>
          <w:tcPr>
            <w:tcW w:w="2268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電子郵件</w:t>
            </w: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手機號碼</w:t>
            </w:r>
          </w:p>
        </w:tc>
        <w:tc>
          <w:tcPr>
            <w:tcW w:w="2835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通訊地址</w:t>
            </w:r>
          </w:p>
        </w:tc>
      </w:tr>
      <w:tr w:rsidR="00387C87" w:rsidRPr="003306AB" w:rsidTr="00D962C5">
        <w:tc>
          <w:tcPr>
            <w:tcW w:w="1418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850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/   /</w:t>
            </w:r>
          </w:p>
        </w:tc>
        <w:tc>
          <w:tcPr>
            <w:tcW w:w="1701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1560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2268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1701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  <w:tc>
          <w:tcPr>
            <w:tcW w:w="2835" w:type="dxa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</w:p>
        </w:tc>
      </w:tr>
      <w:tr w:rsidR="00387C87" w:rsidRPr="003306AB" w:rsidTr="00D962C5">
        <w:tc>
          <w:tcPr>
            <w:tcW w:w="1418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報名項目</w:t>
            </w:r>
          </w:p>
        </w:tc>
        <w:tc>
          <w:tcPr>
            <w:tcW w:w="5953" w:type="dxa"/>
            <w:gridSpan w:val="4"/>
          </w:tcPr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  <w:r w:rsidRPr="003306AB">
              <w:rPr>
                <w:rFonts w:eastAsia="新細明體" w:cstheme="minorHAnsi"/>
                <w:szCs w:val="24"/>
              </w:rPr>
              <w:t>□</w:t>
            </w:r>
            <w:r w:rsidRPr="003306AB">
              <w:rPr>
                <w:rFonts w:cstheme="minorHAnsi"/>
                <w:szCs w:val="24"/>
              </w:rPr>
              <w:t>21K</w:t>
            </w:r>
            <w:proofErr w:type="gramStart"/>
            <w:r w:rsidRPr="003306AB">
              <w:rPr>
                <w:rFonts w:cstheme="minorHAnsi"/>
                <w:szCs w:val="24"/>
              </w:rPr>
              <w:t>半馬組</w:t>
            </w:r>
            <w:proofErr w:type="gramEnd"/>
            <w:r w:rsidRPr="003306AB">
              <w:rPr>
                <w:rFonts w:cstheme="minorHAnsi"/>
                <w:szCs w:val="24"/>
              </w:rPr>
              <w:t>（</w:t>
            </w:r>
            <w:r w:rsidRPr="003306AB">
              <w:rPr>
                <w:rFonts w:cstheme="minorHAnsi"/>
                <w:szCs w:val="24"/>
              </w:rPr>
              <w:t>1000</w:t>
            </w:r>
            <w:r w:rsidRPr="003306AB">
              <w:rPr>
                <w:rFonts w:cstheme="minorHAnsi"/>
                <w:szCs w:val="24"/>
              </w:rPr>
              <w:t>元）</w:t>
            </w:r>
            <w:r w:rsidRPr="003306AB">
              <w:rPr>
                <w:rFonts w:cstheme="minorHAnsi"/>
                <w:szCs w:val="24"/>
              </w:rPr>
              <w:t xml:space="preserve">  </w:t>
            </w:r>
            <w:r w:rsidRPr="003306AB">
              <w:rPr>
                <w:rFonts w:eastAsia="新細明體" w:cstheme="minorHAnsi"/>
                <w:szCs w:val="24"/>
              </w:rPr>
              <w:t>□</w:t>
            </w:r>
            <w:r w:rsidR="003306AB" w:rsidRPr="003306AB">
              <w:rPr>
                <w:rFonts w:cstheme="minorHAnsi"/>
                <w:szCs w:val="24"/>
              </w:rPr>
              <w:t>10K</w:t>
            </w:r>
            <w:r w:rsidR="003306AB" w:rsidRPr="003306AB">
              <w:rPr>
                <w:rFonts w:cstheme="minorHAnsi"/>
                <w:szCs w:val="24"/>
              </w:rPr>
              <w:t>競賽組（</w:t>
            </w:r>
            <w:r w:rsidR="003306AB" w:rsidRPr="003306AB">
              <w:rPr>
                <w:rFonts w:cstheme="minorHAnsi"/>
                <w:szCs w:val="24"/>
              </w:rPr>
              <w:t>800</w:t>
            </w:r>
            <w:r w:rsidR="003306AB" w:rsidRPr="003306AB">
              <w:rPr>
                <w:rFonts w:cstheme="minorHAnsi"/>
                <w:szCs w:val="24"/>
              </w:rPr>
              <w:t>元）</w:t>
            </w:r>
          </w:p>
          <w:p w:rsidR="00387C87" w:rsidRPr="003306AB" w:rsidRDefault="00387C87" w:rsidP="00D962C5">
            <w:pPr>
              <w:rPr>
                <w:rFonts w:cstheme="minorHAnsi"/>
                <w:szCs w:val="24"/>
              </w:rPr>
            </w:pPr>
            <w:r w:rsidRPr="003306AB">
              <w:rPr>
                <w:rFonts w:eastAsia="新細明體" w:cstheme="minorHAnsi"/>
                <w:szCs w:val="24"/>
              </w:rPr>
              <w:t xml:space="preserve">□ </w:t>
            </w:r>
            <w:r w:rsidR="003306AB" w:rsidRPr="003306AB">
              <w:rPr>
                <w:rFonts w:eastAsia="新細明體" w:cstheme="minorHAnsi"/>
                <w:szCs w:val="24"/>
              </w:rPr>
              <w:t>3K</w:t>
            </w:r>
            <w:r w:rsidR="003306AB" w:rsidRPr="003306AB">
              <w:rPr>
                <w:rFonts w:eastAsia="新細明體" w:cstheme="minorHAnsi"/>
                <w:szCs w:val="24"/>
              </w:rPr>
              <w:t>休閒組（</w:t>
            </w:r>
            <w:r w:rsidR="003306AB" w:rsidRPr="003306AB">
              <w:rPr>
                <w:rFonts w:eastAsia="新細明體" w:cstheme="minorHAnsi"/>
                <w:szCs w:val="24"/>
              </w:rPr>
              <w:t>600</w:t>
            </w:r>
            <w:r w:rsidR="003306AB" w:rsidRPr="003306AB">
              <w:rPr>
                <w:rFonts w:eastAsia="新細明體" w:cstheme="minorHAnsi"/>
                <w:szCs w:val="24"/>
              </w:rPr>
              <w:t>元）</w:t>
            </w:r>
          </w:p>
        </w:tc>
        <w:tc>
          <w:tcPr>
            <w:tcW w:w="1560" w:type="dxa"/>
            <w:vAlign w:val="center"/>
          </w:tcPr>
          <w:p w:rsidR="00387C87" w:rsidRPr="003306AB" w:rsidRDefault="00387C87" w:rsidP="00D962C5">
            <w:pPr>
              <w:jc w:val="center"/>
              <w:rPr>
                <w:rFonts w:cstheme="minorHAnsi"/>
                <w:szCs w:val="24"/>
              </w:rPr>
            </w:pPr>
            <w:r w:rsidRPr="003306AB">
              <w:rPr>
                <w:rFonts w:cstheme="minorHAnsi"/>
                <w:szCs w:val="24"/>
              </w:rPr>
              <w:t>衣服尺寸</w:t>
            </w:r>
          </w:p>
        </w:tc>
        <w:tc>
          <w:tcPr>
            <w:tcW w:w="6804" w:type="dxa"/>
            <w:gridSpan w:val="3"/>
            <w:vAlign w:val="center"/>
          </w:tcPr>
          <w:p w:rsidR="00387C87" w:rsidRPr="003306AB" w:rsidRDefault="00387C87" w:rsidP="00D962C5">
            <w:pPr>
              <w:jc w:val="both"/>
              <w:rPr>
                <w:rFonts w:cstheme="minorHAnsi"/>
                <w:szCs w:val="24"/>
              </w:rPr>
            </w:pPr>
            <w:r w:rsidRPr="003306AB">
              <w:rPr>
                <w:rFonts w:eastAsia="新細明體" w:cstheme="minorHAnsi"/>
                <w:szCs w:val="24"/>
              </w:rPr>
              <w:t>□</w:t>
            </w:r>
            <w:r w:rsidRPr="003306AB">
              <w:rPr>
                <w:rFonts w:cstheme="minorHAnsi"/>
                <w:szCs w:val="24"/>
              </w:rPr>
              <w:t xml:space="preserve">S   </w:t>
            </w:r>
            <w:r w:rsidRPr="003306AB">
              <w:rPr>
                <w:rFonts w:eastAsia="新細明體" w:cstheme="minorHAnsi"/>
                <w:szCs w:val="24"/>
              </w:rPr>
              <w:t>□M   □L   □XL</w:t>
            </w:r>
          </w:p>
        </w:tc>
      </w:tr>
    </w:tbl>
    <w:p w:rsidR="00387C87" w:rsidRPr="003306AB" w:rsidRDefault="00387C87" w:rsidP="00A72B84">
      <w:pPr>
        <w:rPr>
          <w:rFonts w:cstheme="minorHAnsi"/>
          <w:szCs w:val="24"/>
        </w:rPr>
      </w:pPr>
      <w:r w:rsidRPr="003306AB">
        <w:rPr>
          <w:rFonts w:cstheme="minorHAnsi"/>
          <w:szCs w:val="24"/>
        </w:rPr>
        <w:t>備註：</w:t>
      </w:r>
    </w:p>
    <w:p w:rsidR="00387C87" w:rsidRPr="003306AB" w:rsidRDefault="00387C87" w:rsidP="00A72B84">
      <w:pPr>
        <w:rPr>
          <w:rFonts w:cstheme="minorHAnsi"/>
          <w:szCs w:val="24"/>
        </w:rPr>
      </w:pPr>
      <w:r w:rsidRPr="003306AB">
        <w:rPr>
          <w:rFonts w:cstheme="minorHAnsi"/>
          <w:szCs w:val="24"/>
        </w:rPr>
        <w:t>1</w:t>
      </w:r>
      <w:r w:rsidRPr="003306AB">
        <w:rPr>
          <w:rFonts w:cstheme="minorHAnsi"/>
          <w:szCs w:val="24"/>
        </w:rPr>
        <w:t>、表格如不足，請自行增加</w:t>
      </w:r>
    </w:p>
    <w:p w:rsidR="00387C87" w:rsidRPr="003306AB" w:rsidRDefault="00387C87" w:rsidP="00A72B84">
      <w:pPr>
        <w:rPr>
          <w:rFonts w:cstheme="minorHAnsi"/>
          <w:szCs w:val="24"/>
        </w:rPr>
      </w:pPr>
      <w:r w:rsidRPr="003306AB">
        <w:rPr>
          <w:rFonts w:cstheme="minorHAnsi"/>
          <w:szCs w:val="24"/>
        </w:rPr>
        <w:t>2</w:t>
      </w:r>
      <w:r w:rsidRPr="003306AB">
        <w:rPr>
          <w:rFonts w:cstheme="minorHAnsi"/>
          <w:szCs w:val="24"/>
        </w:rPr>
        <w:t>、請填寫報名表後完成繳款動作，並將</w:t>
      </w:r>
      <w:r w:rsidRPr="003306AB">
        <w:rPr>
          <w:rFonts w:cstheme="minorHAnsi"/>
          <w:b/>
          <w:color w:val="FF0000"/>
          <w:szCs w:val="24"/>
        </w:rPr>
        <w:t>轉帳明細</w:t>
      </w:r>
      <w:r w:rsidR="0075381D" w:rsidRPr="003306AB">
        <w:rPr>
          <w:rFonts w:cstheme="minorHAnsi"/>
          <w:b/>
          <w:color w:val="FF0000"/>
          <w:szCs w:val="24"/>
        </w:rPr>
        <w:t>、報名表</w:t>
      </w:r>
      <w:r w:rsidRPr="003306AB">
        <w:rPr>
          <w:rFonts w:cstheme="minorHAnsi"/>
          <w:szCs w:val="24"/>
        </w:rPr>
        <w:t>傳真至本會與本會聯繫（</w:t>
      </w:r>
      <w:r w:rsidRPr="003306AB">
        <w:rPr>
          <w:rFonts w:cstheme="minorHAnsi"/>
          <w:szCs w:val="24"/>
        </w:rPr>
        <w:t xml:space="preserve">2278-3277 </w:t>
      </w:r>
      <w:r w:rsidRPr="003306AB">
        <w:rPr>
          <w:rFonts w:cstheme="minorHAnsi"/>
          <w:szCs w:val="24"/>
        </w:rPr>
        <w:t>分機</w:t>
      </w:r>
      <w:r w:rsidRPr="003306AB">
        <w:rPr>
          <w:rFonts w:cstheme="minorHAnsi"/>
          <w:szCs w:val="24"/>
        </w:rPr>
        <w:t>15</w:t>
      </w:r>
      <w:r w:rsidRPr="003306AB">
        <w:rPr>
          <w:rFonts w:cstheme="minorHAnsi"/>
          <w:szCs w:val="24"/>
        </w:rPr>
        <w:t>洽李佩純專員）方為完成報名手續。</w:t>
      </w:r>
    </w:p>
    <w:p w:rsidR="00FC54BC" w:rsidRPr="003306AB" w:rsidRDefault="00FC54BC" w:rsidP="00A72B84">
      <w:pPr>
        <w:rPr>
          <w:rFonts w:cstheme="minorHAnsi"/>
          <w:szCs w:val="24"/>
        </w:rPr>
      </w:pPr>
      <w:r w:rsidRPr="003306AB">
        <w:rPr>
          <w:rFonts w:cstheme="minorHAnsi"/>
          <w:szCs w:val="24"/>
        </w:rPr>
        <w:t>3</w:t>
      </w:r>
      <w:r w:rsidRPr="003306AB">
        <w:rPr>
          <w:rFonts w:cstheme="minorHAnsi"/>
          <w:szCs w:val="24"/>
        </w:rPr>
        <w:t>、匯款帳戶：</w:t>
      </w:r>
    </w:p>
    <w:p w:rsidR="00FC54BC" w:rsidRPr="003306AB" w:rsidRDefault="00FC54BC" w:rsidP="00FC54BC">
      <w:pPr>
        <w:ind w:leftChars="200" w:left="480"/>
        <w:rPr>
          <w:rFonts w:cstheme="minorHAnsi"/>
          <w:szCs w:val="24"/>
        </w:rPr>
      </w:pPr>
      <w:r w:rsidRPr="003306AB">
        <w:rPr>
          <w:rFonts w:cstheme="minorHAnsi"/>
          <w:szCs w:val="24"/>
        </w:rPr>
        <w:t>戶名：新北市藥師公會</w:t>
      </w:r>
    </w:p>
    <w:p w:rsidR="00FC54BC" w:rsidRPr="003306AB" w:rsidRDefault="00FC54BC" w:rsidP="00FC54BC">
      <w:pPr>
        <w:ind w:leftChars="200" w:left="480"/>
        <w:rPr>
          <w:rFonts w:cstheme="minorHAnsi"/>
          <w:szCs w:val="24"/>
        </w:rPr>
      </w:pPr>
      <w:r w:rsidRPr="003306AB">
        <w:rPr>
          <w:rFonts w:cstheme="minorHAnsi"/>
          <w:szCs w:val="24"/>
        </w:rPr>
        <w:t>銀行：台灣土地銀行</w:t>
      </w:r>
      <w:r w:rsidRPr="003306AB">
        <w:rPr>
          <w:rFonts w:cstheme="minorHAnsi"/>
          <w:szCs w:val="24"/>
        </w:rPr>
        <w:t xml:space="preserve"> </w:t>
      </w:r>
      <w:r w:rsidRPr="003306AB">
        <w:rPr>
          <w:rFonts w:cstheme="minorHAnsi"/>
          <w:szCs w:val="24"/>
        </w:rPr>
        <w:t>民權分行</w:t>
      </w:r>
      <w:r w:rsidRPr="003306AB">
        <w:rPr>
          <w:rFonts w:cstheme="minorHAnsi"/>
          <w:szCs w:val="24"/>
        </w:rPr>
        <w:t xml:space="preserve">  (</w:t>
      </w:r>
      <w:r w:rsidRPr="003306AB">
        <w:rPr>
          <w:rFonts w:cstheme="minorHAnsi"/>
          <w:szCs w:val="24"/>
        </w:rPr>
        <w:t>銀行代號</w:t>
      </w:r>
      <w:r w:rsidRPr="003306AB">
        <w:rPr>
          <w:rFonts w:cstheme="minorHAnsi"/>
          <w:szCs w:val="24"/>
        </w:rPr>
        <w:t>005)</w:t>
      </w:r>
    </w:p>
    <w:p w:rsidR="00FC54BC" w:rsidRPr="003306AB" w:rsidRDefault="00FC54BC" w:rsidP="00FC54BC">
      <w:pPr>
        <w:ind w:leftChars="200" w:left="480"/>
        <w:rPr>
          <w:rFonts w:cstheme="minorHAnsi"/>
          <w:szCs w:val="24"/>
        </w:rPr>
      </w:pPr>
      <w:r w:rsidRPr="003306AB">
        <w:rPr>
          <w:rFonts w:cstheme="minorHAnsi"/>
          <w:szCs w:val="24"/>
        </w:rPr>
        <w:t>帳號：</w:t>
      </w:r>
      <w:r w:rsidRPr="003306AB">
        <w:rPr>
          <w:rFonts w:cstheme="minorHAnsi"/>
          <w:szCs w:val="24"/>
        </w:rPr>
        <w:t>006005292393</w:t>
      </w:r>
    </w:p>
    <w:sectPr w:rsidR="00FC54BC" w:rsidRPr="003306AB" w:rsidSect="00A72B84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6AB" w:rsidRDefault="003306AB" w:rsidP="003306AB">
      <w:r>
        <w:separator/>
      </w:r>
    </w:p>
  </w:endnote>
  <w:endnote w:type="continuationSeparator" w:id="0">
    <w:p w:rsidR="003306AB" w:rsidRDefault="003306AB" w:rsidP="0033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6AB" w:rsidRDefault="003306AB" w:rsidP="003306AB">
      <w:r>
        <w:separator/>
      </w:r>
    </w:p>
  </w:footnote>
  <w:footnote w:type="continuationSeparator" w:id="0">
    <w:p w:rsidR="003306AB" w:rsidRDefault="003306AB" w:rsidP="0033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019A1"/>
    <w:multiLevelType w:val="multilevel"/>
    <w:tmpl w:val="BE8A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C31819"/>
    <w:multiLevelType w:val="multilevel"/>
    <w:tmpl w:val="5E1E3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7"/>
    <w:rsid w:val="003306AB"/>
    <w:rsid w:val="003530CA"/>
    <w:rsid w:val="00387C87"/>
    <w:rsid w:val="0075381D"/>
    <w:rsid w:val="00A72B84"/>
    <w:rsid w:val="00B31A22"/>
    <w:rsid w:val="00FB0B47"/>
    <w:rsid w:val="00FC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2B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2B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2B84"/>
    <w:rPr>
      <w:color w:val="0000FF"/>
      <w:u w:val="single"/>
    </w:rPr>
  </w:style>
  <w:style w:type="table" w:styleId="a4">
    <w:name w:val="Table Grid"/>
    <w:basedOn w:val="a1"/>
    <w:uiPriority w:val="59"/>
    <w:rsid w:val="00A7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B8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3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06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06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72B8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72B8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2B84"/>
    <w:rPr>
      <w:color w:val="0000FF"/>
      <w:u w:val="single"/>
    </w:rPr>
  </w:style>
  <w:style w:type="table" w:styleId="a4">
    <w:name w:val="Table Grid"/>
    <w:basedOn w:val="a1"/>
    <w:uiPriority w:val="59"/>
    <w:rsid w:val="00A7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2B8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3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306A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306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306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es.ntpc.edu.tw/editor_model/u_editor_v1.asp?id=%7B31F2183C-2A3A-4E89-993C-732ED3985AED%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sp.tranz.com.tw/Registers/Auth/a14a90ef-8875-460d-899e-24330166e67b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NTPA_001</dc:creator>
  <cp:keywords/>
  <dc:description/>
  <cp:lastModifiedBy>user</cp:lastModifiedBy>
  <cp:revision>5</cp:revision>
  <dcterms:created xsi:type="dcterms:W3CDTF">2013-09-02T01:54:00Z</dcterms:created>
  <dcterms:modified xsi:type="dcterms:W3CDTF">2013-09-02T06:34:00Z</dcterms:modified>
</cp:coreProperties>
</file>